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AA" w:rsidRDefault="00C8020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-1002030</wp:posOffset>
            </wp:positionH>
            <wp:positionV relativeFrom="paragraph">
              <wp:posOffset>-533400</wp:posOffset>
            </wp:positionV>
            <wp:extent cx="6724650" cy="9848850"/>
            <wp:effectExtent l="0" t="0" r="0" b="0"/>
            <wp:wrapNone/>
            <wp:docPr id="2" name="Рисунок 2" descr="http://www.geographics.com/images/Kids-Printable-Design-Paper-48980-Geographics-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ics.com/images/Kids-Printable-Design-Paper-48980-Geographics-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911" cy="985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4424">
        <w:t xml:space="preserve">                                                                                                         </w:t>
      </w:r>
    </w:p>
    <w:p w:rsidR="005E17AA" w:rsidRDefault="005E17AA"/>
    <w:tbl>
      <w:tblPr>
        <w:tblStyle w:val="a5"/>
        <w:tblW w:w="14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6343"/>
      </w:tblGrid>
      <w:tr w:rsidR="004E4F01" w:rsidTr="005E17AA">
        <w:tc>
          <w:tcPr>
            <w:tcW w:w="8046" w:type="dxa"/>
          </w:tcPr>
          <w:p w:rsidR="005E17AA" w:rsidRDefault="00714424" w:rsidP="00714424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 xml:space="preserve">                          </w:t>
            </w:r>
          </w:p>
          <w:p w:rsidR="00E737CA" w:rsidRPr="00B66986" w:rsidRDefault="00C8020D" w:rsidP="00E737CA">
            <w:pPr>
              <w:pStyle w:val="Standard"/>
              <w:ind w:right="705"/>
              <w:jc w:val="center"/>
              <w:rPr>
                <w:rFonts w:ascii="Arial Black" w:hAnsi="Arial Black"/>
                <w:b/>
                <w:bCs/>
                <w:color w:val="000099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="Times New Roman"/>
                <w:b/>
                <w:color w:val="FF0000"/>
                <w:sz w:val="36"/>
                <w:szCs w:val="36"/>
              </w:rPr>
              <w:t xml:space="preserve">  </w:t>
            </w:r>
            <w:r w:rsidR="00B66986" w:rsidRPr="00714424">
              <w:rPr>
                <w:rFonts w:cs="Times New Roman"/>
                <w:b/>
                <w:color w:val="215868" w:themeColor="accent5" w:themeShade="80"/>
                <w:sz w:val="36"/>
                <w:szCs w:val="36"/>
              </w:rPr>
              <w:t>РАЗВИТИЕ ТВОРЧЕСКОГО МЫШЛЕНИЯ</w:t>
            </w:r>
          </w:p>
          <w:p w:rsidR="005E17AA" w:rsidRDefault="005E17AA" w:rsidP="005E17AA">
            <w:pPr>
              <w:ind w:right="-2369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6343" w:type="dxa"/>
          </w:tcPr>
          <w:p w:rsidR="005E17AA" w:rsidRDefault="005E17AA" w:rsidP="005E17AA">
            <w:pPr>
              <w:rPr>
                <w:rFonts w:ascii="Times New Roman" w:hAnsi="Times New Roman" w:cs="Times New Roman"/>
                <w:b/>
                <w:color w:val="000099"/>
                <w:sz w:val="44"/>
                <w:szCs w:val="44"/>
              </w:rPr>
            </w:pPr>
          </w:p>
          <w:p w:rsidR="005E17AA" w:rsidRDefault="005E17AA" w:rsidP="005E17AA">
            <w:pPr>
              <w:rPr>
                <w:rFonts w:ascii="Times New Roman" w:hAnsi="Times New Roman" w:cs="Times New Roman"/>
                <w:b/>
                <w:color w:val="000099"/>
                <w:sz w:val="44"/>
                <w:szCs w:val="44"/>
              </w:rPr>
            </w:pPr>
          </w:p>
          <w:p w:rsidR="004E4F01" w:rsidRDefault="004E4F01" w:rsidP="005E17AA">
            <w:pPr>
              <w:jc w:val="both"/>
              <w:rPr>
                <w:rFonts w:ascii="Times New Roman" w:hAnsi="Times New Roman" w:cs="Times New Roman"/>
                <w:b/>
                <w:color w:val="000099"/>
                <w:sz w:val="44"/>
                <w:szCs w:val="44"/>
              </w:rPr>
            </w:pPr>
          </w:p>
          <w:p w:rsidR="005E17AA" w:rsidRDefault="005E17AA" w:rsidP="005E17AA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</w:tbl>
    <w:p w:rsidR="00C34A84" w:rsidRPr="004E4F01" w:rsidRDefault="002B3CAE" w:rsidP="00C8020D">
      <w:pPr>
        <w:spacing w:after="0" w:line="240" w:lineRule="auto"/>
        <w:ind w:left="426" w:right="42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задач и заданий в школе предполагают единственно правильный ответ и форми</w:t>
      </w:r>
      <w:r w:rsidR="004E4F01">
        <w:rPr>
          <w:rFonts w:ascii="Times New Roman" w:hAnsi="Times New Roman" w:cs="Times New Roman"/>
          <w:sz w:val="28"/>
          <w:szCs w:val="28"/>
        </w:rPr>
        <w:t xml:space="preserve">рует определенный вид мышления </w:t>
      </w:r>
      <w:r w:rsidRPr="004E4F01">
        <w:rPr>
          <w:rFonts w:ascii="Times New Roman" w:hAnsi="Times New Roman" w:cs="Times New Roman"/>
          <w:b/>
          <w:sz w:val="28"/>
          <w:szCs w:val="28"/>
        </w:rPr>
        <w:t>конвергентное</w:t>
      </w:r>
      <w:r w:rsidRPr="004E4F01">
        <w:rPr>
          <w:rFonts w:ascii="Times New Roman" w:hAnsi="Times New Roman" w:cs="Times New Roman"/>
          <w:sz w:val="28"/>
          <w:szCs w:val="28"/>
        </w:rPr>
        <w:t>.</w:t>
      </w:r>
    </w:p>
    <w:p w:rsidR="002B3CAE" w:rsidRDefault="002B3CAE" w:rsidP="00C8020D">
      <w:pPr>
        <w:spacing w:after="0" w:line="240" w:lineRule="auto"/>
        <w:ind w:left="426" w:right="42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Реальность</w:t>
      </w:r>
      <w:r w:rsidR="004E4F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которой ребенок соприкасается в своей жизни</w:t>
      </w:r>
      <w:r w:rsidR="004E4F01">
        <w:rPr>
          <w:rFonts w:ascii="Times New Roman" w:hAnsi="Times New Roman" w:cs="Times New Roman"/>
          <w:sz w:val="28"/>
          <w:szCs w:val="28"/>
        </w:rPr>
        <w:t>,</w:t>
      </w:r>
      <w:r w:rsidR="00282F48">
        <w:rPr>
          <w:rFonts w:ascii="Times New Roman" w:hAnsi="Times New Roman" w:cs="Times New Roman"/>
          <w:sz w:val="28"/>
          <w:szCs w:val="28"/>
        </w:rPr>
        <w:t xml:space="preserve"> не имеет однозначного решения.</w:t>
      </w:r>
    </w:p>
    <w:p w:rsidR="004E4F01" w:rsidRDefault="002B3CAE" w:rsidP="00C8020D">
      <w:pPr>
        <w:spacing w:after="0" w:line="240" w:lineRule="auto"/>
        <w:ind w:left="426" w:right="42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очень важно формировать и другой вид мышления</w:t>
      </w:r>
      <w:r w:rsidR="005E17AA">
        <w:rPr>
          <w:rFonts w:ascii="Times New Roman" w:hAnsi="Times New Roman" w:cs="Times New Roman"/>
          <w:sz w:val="28"/>
          <w:szCs w:val="28"/>
        </w:rPr>
        <w:t>:</w:t>
      </w:r>
    </w:p>
    <w:p w:rsidR="002B3CAE" w:rsidRPr="004E4F01" w:rsidRDefault="002B3CAE" w:rsidP="00C8020D">
      <w:pPr>
        <w:spacing w:after="0" w:line="240" w:lineRule="auto"/>
        <w:ind w:left="426" w:right="42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F01">
        <w:rPr>
          <w:rFonts w:ascii="Times New Roman" w:hAnsi="Times New Roman" w:cs="Times New Roman"/>
          <w:b/>
          <w:color w:val="000099"/>
          <w:sz w:val="28"/>
          <w:szCs w:val="28"/>
        </w:rPr>
        <w:t>дивергентное</w:t>
      </w:r>
      <w:r w:rsidR="00A06915" w:rsidRPr="004E4F01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4E4F01" w:rsidRPr="004E4F01">
        <w:rPr>
          <w:rFonts w:ascii="Times New Roman" w:hAnsi="Times New Roman" w:cs="Times New Roman"/>
          <w:sz w:val="28"/>
          <w:szCs w:val="28"/>
        </w:rPr>
        <w:t>(</w:t>
      </w:r>
      <w:r w:rsidR="00A06915" w:rsidRPr="004E4F01">
        <w:rPr>
          <w:rFonts w:ascii="Times New Roman" w:hAnsi="Times New Roman" w:cs="Times New Roman"/>
          <w:sz w:val="28"/>
          <w:szCs w:val="28"/>
        </w:rPr>
        <w:t>творческое)</w:t>
      </w:r>
      <w:r w:rsidR="004E4F01" w:rsidRPr="004E4F01">
        <w:rPr>
          <w:rFonts w:ascii="Times New Roman" w:hAnsi="Times New Roman" w:cs="Times New Roman"/>
          <w:sz w:val="28"/>
          <w:szCs w:val="28"/>
        </w:rPr>
        <w:t xml:space="preserve"> </w:t>
      </w:r>
      <w:r w:rsidRPr="004E4F01">
        <w:rPr>
          <w:rFonts w:ascii="Times New Roman" w:hAnsi="Times New Roman" w:cs="Times New Roman"/>
          <w:sz w:val="28"/>
          <w:szCs w:val="28"/>
        </w:rPr>
        <w:t>-</w:t>
      </w:r>
      <w:r w:rsidR="004E4F01" w:rsidRPr="004E4F01">
        <w:rPr>
          <w:rFonts w:ascii="Times New Roman" w:hAnsi="Times New Roman" w:cs="Times New Roman"/>
          <w:sz w:val="28"/>
          <w:szCs w:val="28"/>
        </w:rPr>
        <w:t xml:space="preserve"> </w:t>
      </w:r>
      <w:r w:rsidRPr="004E4F01">
        <w:rPr>
          <w:rFonts w:ascii="Times New Roman" w:hAnsi="Times New Roman" w:cs="Times New Roman"/>
          <w:sz w:val="28"/>
          <w:szCs w:val="28"/>
        </w:rPr>
        <w:t xml:space="preserve">которое характеризуется разрушением </w:t>
      </w:r>
      <w:r w:rsidR="004E4F01" w:rsidRPr="004E4F01">
        <w:rPr>
          <w:rFonts w:ascii="Times New Roman" w:hAnsi="Times New Roman" w:cs="Times New Roman"/>
          <w:sz w:val="28"/>
          <w:szCs w:val="28"/>
        </w:rPr>
        <w:t xml:space="preserve">   </w:t>
      </w:r>
      <w:r w:rsidRPr="004E4F01">
        <w:rPr>
          <w:rFonts w:ascii="Times New Roman" w:hAnsi="Times New Roman" w:cs="Times New Roman"/>
          <w:sz w:val="28"/>
          <w:szCs w:val="28"/>
        </w:rPr>
        <w:t>стереотипов и шаблонов в решении проблем.</w:t>
      </w:r>
      <w:r w:rsidRPr="004E4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F48" w:rsidRDefault="00A06915" w:rsidP="00C8020D">
      <w:pPr>
        <w:spacing w:after="0" w:line="240" w:lineRule="auto"/>
        <w:ind w:left="426" w:right="42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РТМ включает систему увлекательных</w:t>
      </w:r>
      <w:r w:rsidR="005E7AA7">
        <w:rPr>
          <w:rFonts w:ascii="Times New Roman" w:hAnsi="Times New Roman" w:cs="Times New Roman"/>
          <w:sz w:val="28"/>
          <w:szCs w:val="28"/>
        </w:rPr>
        <w:t xml:space="preserve"> и уникальных</w:t>
      </w:r>
      <w:r w:rsidR="005E1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упражнений и заданий: ведем журналист</w:t>
      </w:r>
      <w:r w:rsidR="005E7A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кие расследования</w:t>
      </w:r>
      <w:r w:rsidR="005E7AA7">
        <w:rPr>
          <w:rFonts w:ascii="Times New Roman" w:hAnsi="Times New Roman" w:cs="Times New Roman"/>
          <w:sz w:val="28"/>
          <w:szCs w:val="28"/>
        </w:rPr>
        <w:t>,</w:t>
      </w:r>
      <w:r w:rsidR="005E17AA">
        <w:rPr>
          <w:rFonts w:ascii="Times New Roman" w:hAnsi="Times New Roman" w:cs="Times New Roman"/>
          <w:sz w:val="28"/>
          <w:szCs w:val="28"/>
        </w:rPr>
        <w:t xml:space="preserve"> сочиняем истории</w:t>
      </w:r>
      <w:r w:rsidR="005E7AA7">
        <w:rPr>
          <w:rFonts w:ascii="Times New Roman" w:hAnsi="Times New Roman" w:cs="Times New Roman"/>
          <w:sz w:val="28"/>
          <w:szCs w:val="28"/>
        </w:rPr>
        <w:t xml:space="preserve">, </w:t>
      </w:r>
      <w:r w:rsidR="005E17AA">
        <w:rPr>
          <w:rFonts w:ascii="Times New Roman" w:hAnsi="Times New Roman" w:cs="Times New Roman"/>
          <w:sz w:val="28"/>
          <w:szCs w:val="28"/>
        </w:rPr>
        <w:t>стихи</w:t>
      </w:r>
      <w:r w:rsidR="005E7AA7">
        <w:rPr>
          <w:rFonts w:ascii="Times New Roman" w:hAnsi="Times New Roman" w:cs="Times New Roman"/>
          <w:sz w:val="28"/>
          <w:szCs w:val="28"/>
        </w:rPr>
        <w:t>,</w:t>
      </w:r>
      <w:r w:rsidR="005E1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сказки</w:t>
      </w:r>
      <w:r w:rsidR="00282F48">
        <w:rPr>
          <w:rFonts w:ascii="Times New Roman" w:hAnsi="Times New Roman" w:cs="Times New Roman"/>
          <w:sz w:val="28"/>
          <w:szCs w:val="28"/>
        </w:rPr>
        <w:t>,</w:t>
      </w:r>
      <w:r w:rsidR="005E17AA">
        <w:rPr>
          <w:rFonts w:ascii="Times New Roman" w:hAnsi="Times New Roman" w:cs="Times New Roman"/>
          <w:sz w:val="28"/>
          <w:szCs w:val="28"/>
        </w:rPr>
        <w:t xml:space="preserve"> </w:t>
      </w:r>
      <w:r w:rsidR="005E7AA7">
        <w:rPr>
          <w:rFonts w:ascii="Times New Roman" w:hAnsi="Times New Roman" w:cs="Times New Roman"/>
          <w:sz w:val="28"/>
          <w:szCs w:val="28"/>
        </w:rPr>
        <w:t xml:space="preserve">решаем пространственные, практические задачи, которые помогают сформировать </w:t>
      </w:r>
      <w:r>
        <w:rPr>
          <w:rFonts w:ascii="Times New Roman" w:hAnsi="Times New Roman" w:cs="Times New Roman"/>
          <w:sz w:val="28"/>
          <w:szCs w:val="28"/>
        </w:rPr>
        <w:t>творческо</w:t>
      </w:r>
      <w:r w:rsidR="00282F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282F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2F4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поможет нашим детям быть успешными в жизни.</w:t>
      </w:r>
    </w:p>
    <w:p w:rsidR="00282F48" w:rsidRDefault="00282F48" w:rsidP="005E1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F48" w:rsidRDefault="00714424" w:rsidP="005E17AA">
      <w:pPr>
        <w:jc w:val="both"/>
        <w:rPr>
          <w:rFonts w:ascii="Times New Roman" w:hAnsi="Times New Roman" w:cs="Times New Roman"/>
          <w:sz w:val="28"/>
          <w:szCs w:val="28"/>
        </w:rPr>
      </w:pPr>
      <w:r w:rsidRPr="004E4F01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2497406</wp:posOffset>
            </wp:positionH>
            <wp:positionV relativeFrom="paragraph">
              <wp:posOffset>243205</wp:posOffset>
            </wp:positionV>
            <wp:extent cx="1896989" cy="1373179"/>
            <wp:effectExtent l="0" t="0" r="8255" b="0"/>
            <wp:wrapNone/>
            <wp:docPr id="5" name="Рисунок 1" descr="D:\DOC\Рабочий стол\55ed39612c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Рабочий стол\55ed39612c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89" cy="137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F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300941</wp:posOffset>
            </wp:positionH>
            <wp:positionV relativeFrom="paragraph">
              <wp:posOffset>247015</wp:posOffset>
            </wp:positionV>
            <wp:extent cx="2138882" cy="1371600"/>
            <wp:effectExtent l="0" t="0" r="0" b="0"/>
            <wp:wrapNone/>
            <wp:docPr id="7" name="Рисунок 3" descr="D:\DOC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8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4F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6915">
        <w:rPr>
          <w:rFonts w:ascii="Times New Roman" w:hAnsi="Times New Roman" w:cs="Times New Roman"/>
          <w:sz w:val="28"/>
          <w:szCs w:val="28"/>
        </w:rPr>
        <w:t xml:space="preserve"> </w:t>
      </w:r>
      <w:r w:rsidR="004E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F48" w:rsidRPr="00282F48" w:rsidRDefault="004E4F01" w:rsidP="005E1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82F48" w:rsidRPr="00282F48" w:rsidRDefault="00282F48" w:rsidP="005E1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F48" w:rsidRDefault="00282F48" w:rsidP="005E1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CAE" w:rsidRPr="00282F48" w:rsidRDefault="00282F48" w:rsidP="005E17AA">
      <w:pPr>
        <w:tabs>
          <w:tab w:val="left" w:pos="23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3CAE" w:rsidRPr="00282F48" w:rsidSect="005E17AA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AE"/>
    <w:rsid w:val="00282F48"/>
    <w:rsid w:val="002B3CAE"/>
    <w:rsid w:val="004E4F01"/>
    <w:rsid w:val="00530ECF"/>
    <w:rsid w:val="005E17AA"/>
    <w:rsid w:val="005E7AA7"/>
    <w:rsid w:val="00637B00"/>
    <w:rsid w:val="00655C8A"/>
    <w:rsid w:val="00714424"/>
    <w:rsid w:val="00A06915"/>
    <w:rsid w:val="00B31E4A"/>
    <w:rsid w:val="00B66986"/>
    <w:rsid w:val="00C34A84"/>
    <w:rsid w:val="00C8020D"/>
    <w:rsid w:val="00E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D678"/>
  <w15:docId w15:val="{058BD91E-6D64-4C6F-B3EB-D7DEB95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37CA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63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Моу сош №9</dc:creator>
  <cp:keywords/>
  <dc:description/>
  <cp:lastModifiedBy>Алексей</cp:lastModifiedBy>
  <cp:revision>2</cp:revision>
  <dcterms:created xsi:type="dcterms:W3CDTF">2017-03-12T11:24:00Z</dcterms:created>
  <dcterms:modified xsi:type="dcterms:W3CDTF">2017-03-12T11:24:00Z</dcterms:modified>
</cp:coreProperties>
</file>